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d2AHeader"/>
        <w:tag w:val="d2AHeader"/>
        <w:id w:val="-309713744"/>
        <w:placeholder>
          <w:docPart w:val="055F7EBFA3C14EFFAA46117D0D417E61"/>
        </w:placeholder>
        <w:showingPlcHdr/>
      </w:sdtPr>
      <w:sdtEndPr/>
      <w:sdtContent>
        <w:tbl>
          <w:tblPr>
            <w:tblStyle w:val="TableGrid"/>
            <w:tblW w:w="96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09"/>
          </w:tblGrid>
          <w:tr w:rsidR="002227F8" w14:paraId="50573252" w14:textId="77777777" w:rsidTr="004D68E2">
            <w:trPr>
              <w:trHeight w:val="262"/>
            </w:trPr>
            <w:tc>
              <w:tcPr>
                <w:tcW w:w="9609" w:type="dxa"/>
              </w:tcPr>
              <w:p w14:paraId="6729F98B" w14:textId="77777777" w:rsidR="002227F8" w:rsidRDefault="002227F8" w:rsidP="004D68E2">
                <w:pPr>
                  <w:pStyle w:val="centrboldm"/>
                  <w:tabs>
                    <w:tab w:val="left" w:pos="6930"/>
                  </w:tabs>
                  <w:spacing w:before="0" w:beforeAutospacing="0" w:after="0" w:afterAutospacing="0"/>
                  <w:jc w:val="center"/>
                  <w:rPr>
                    <w:b/>
                    <w:lang w:val="lt-LT"/>
                  </w:rPr>
                </w:pPr>
                <w:r w:rsidRPr="00E8013F">
                  <w:rPr>
                    <w:b/>
                    <w:lang w:val="lt-LT"/>
                  </w:rPr>
                  <w:t>NACIONALINĖS ŽEMĖS TARNYBOS PRIE ŽEMĖS ŪKIO MINISTERIJOS</w:t>
                </w:r>
              </w:p>
            </w:tc>
          </w:tr>
          <w:tr w:rsidR="002227F8" w14:paraId="71828387" w14:textId="77777777" w:rsidTr="004D68E2">
            <w:trPr>
              <w:trHeight w:val="262"/>
            </w:trPr>
            <w:tc>
              <w:tcPr>
                <w:tcW w:w="9609" w:type="dxa"/>
              </w:tcPr>
              <w:p w14:paraId="3C32520D" w14:textId="77777777" w:rsidR="002227F8" w:rsidRDefault="002227F8" w:rsidP="004D68E2">
                <w:pPr>
                  <w:pStyle w:val="centrboldm"/>
                  <w:tabs>
                    <w:tab w:val="left" w:pos="6930"/>
                  </w:tabs>
                  <w:spacing w:before="0" w:beforeAutospacing="0" w:after="0" w:afterAutospacing="0"/>
                  <w:jc w:val="center"/>
                  <w:rPr>
                    <w:b/>
                    <w:lang w:val="lt-LT"/>
                  </w:rPr>
                </w:pPr>
                <w:r w:rsidRPr="00E8013F">
                  <w:rPr>
                    <w:b/>
                    <w:lang w:val="lt-LT"/>
                  </w:rPr>
                  <w:t>ROKIŠKIO SKYRIUS</w:t>
                </w:r>
              </w:p>
            </w:tc>
          </w:tr>
        </w:tbl>
      </w:sdtContent>
    </w:sdt>
    <w:p w14:paraId="36FCC4D6" w14:textId="77777777" w:rsidR="00C03E07" w:rsidRDefault="00C03E07" w:rsidP="00125956">
      <w:pPr>
        <w:pStyle w:val="centrboldm"/>
        <w:spacing w:before="0" w:beforeAutospacing="0" w:after="0" w:afterAutospacing="0"/>
        <w:jc w:val="center"/>
        <w:rPr>
          <w:b/>
          <w:lang w:val="lt-LT"/>
        </w:rPr>
      </w:pPr>
    </w:p>
    <w:p w14:paraId="1A1803B6" w14:textId="77777777" w:rsidR="00C03E07" w:rsidRDefault="00C03E07" w:rsidP="00125956">
      <w:pPr>
        <w:pStyle w:val="centrboldm"/>
        <w:spacing w:before="0" w:beforeAutospacing="0" w:after="0" w:afterAutospacing="0"/>
        <w:jc w:val="center"/>
        <w:rPr>
          <w:b/>
          <w:lang w:val="lt-LT"/>
        </w:rPr>
      </w:pPr>
    </w:p>
    <w:p w14:paraId="265318E9" w14:textId="77777777" w:rsidR="00125956" w:rsidRPr="00DD079D" w:rsidRDefault="00125956" w:rsidP="00125956">
      <w:pPr>
        <w:pStyle w:val="centrboldm"/>
        <w:spacing w:before="0" w:beforeAutospacing="0" w:after="0" w:afterAutospacing="0"/>
        <w:jc w:val="center"/>
        <w:rPr>
          <w:b/>
          <w:lang w:val="lt-LT"/>
        </w:rPr>
      </w:pPr>
      <w:r w:rsidRPr="00DD079D">
        <w:rPr>
          <w:b/>
          <w:lang w:val="lt-LT"/>
        </w:rPr>
        <w:t xml:space="preserve">SKELBIMAS APIE </w:t>
      </w:r>
      <w:r w:rsidRPr="003C332F">
        <w:rPr>
          <w:b/>
          <w:lang w:val="lt-LT"/>
        </w:rPr>
        <w:t>SPRENDIMO PROJEKTĄ DĖL KAIMO PLĖTROS ŽEMĖTVARKOS PROJEKTO RENGIMO PRADŽIOS IR PLANAVIMO TIKSLŲ</w:t>
      </w:r>
    </w:p>
    <w:p w14:paraId="5CEF7A89" w14:textId="77777777" w:rsidR="00125956" w:rsidRDefault="00125956" w:rsidP="00125956">
      <w:pPr>
        <w:pStyle w:val="centrboldm"/>
        <w:spacing w:before="0" w:beforeAutospacing="0" w:after="0" w:afterAutospacing="0"/>
        <w:ind w:right="-540"/>
        <w:rPr>
          <w:lang w:val="lt-LT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7"/>
      </w:tblGrid>
      <w:tr w:rsidR="00125956" w14:paraId="36221514" w14:textId="77777777" w:rsidTr="00BD4849">
        <w:trPr>
          <w:trHeight w:val="521"/>
          <w:jc w:val="center"/>
        </w:trPr>
        <w:tc>
          <w:tcPr>
            <w:tcW w:w="1327" w:type="dxa"/>
          </w:tcPr>
          <w:p w14:paraId="6A3CB614" w14:textId="69571725" w:rsidR="00125956" w:rsidRDefault="0021708D" w:rsidP="00BA7BF6">
            <w:pPr>
              <w:pStyle w:val="centrboldm"/>
              <w:spacing w:before="0" w:beforeAutospacing="0" w:after="0" w:afterAutospacing="0"/>
              <w:ind w:right="-540"/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243A2B">
              <w:rPr>
                <w:lang w:val="lt-LT"/>
              </w:rPr>
              <w:t>2</w:t>
            </w:r>
            <w:r w:rsidR="004F0403">
              <w:rPr>
                <w:lang w:val="lt-LT"/>
              </w:rPr>
              <w:t>1</w:t>
            </w:r>
            <w:r>
              <w:rPr>
                <w:lang w:val="lt-LT"/>
              </w:rPr>
              <w:t>-</w:t>
            </w:r>
            <w:r w:rsidR="00243A2B">
              <w:rPr>
                <w:lang w:val="lt-LT"/>
              </w:rPr>
              <w:t>0</w:t>
            </w:r>
            <w:r w:rsidR="004F0403">
              <w:rPr>
                <w:lang w:val="lt-LT"/>
              </w:rPr>
              <w:t>1</w:t>
            </w:r>
            <w:r>
              <w:rPr>
                <w:lang w:val="lt-LT"/>
              </w:rPr>
              <w:t>-</w:t>
            </w:r>
            <w:r w:rsidR="004F0403">
              <w:rPr>
                <w:lang w:val="lt-LT"/>
              </w:rPr>
              <w:t>18</w:t>
            </w:r>
          </w:p>
        </w:tc>
      </w:tr>
    </w:tbl>
    <w:p w14:paraId="548F64C0" w14:textId="77777777" w:rsidR="00FF4AF2" w:rsidRDefault="00125956" w:rsidP="00000998">
      <w:pPr>
        <w:spacing w:line="240" w:lineRule="auto"/>
        <w:ind w:firstLine="851"/>
        <w:jc w:val="both"/>
        <w:rPr>
          <w:lang w:val="lt-LT"/>
        </w:rPr>
      </w:pPr>
      <w:r w:rsidRPr="00E75E97">
        <w:rPr>
          <w:lang w:val="lt-LT"/>
        </w:rPr>
        <w:t>Informuojame, kad yra parengtas sprendimo dėl kaimo plėtros žemėtvarkos projekto rengimo pradžios ir planavimo tikslų projektas.</w:t>
      </w:r>
    </w:p>
    <w:p w14:paraId="1C18F457" w14:textId="176F4D1C" w:rsidR="009925E8" w:rsidRDefault="00125956" w:rsidP="00000998">
      <w:pPr>
        <w:spacing w:line="240" w:lineRule="auto"/>
        <w:ind w:firstLine="851"/>
        <w:jc w:val="both"/>
        <w:rPr>
          <w:szCs w:val="24"/>
          <w:lang w:val="lt-LT"/>
        </w:rPr>
      </w:pPr>
      <w:r>
        <w:rPr>
          <w:szCs w:val="24"/>
          <w:lang w:val="lt-LT"/>
        </w:rPr>
        <w:t>Planuojamas žemės sklypas (teritorija):</w:t>
      </w:r>
      <w:r w:rsidR="00C03C48">
        <w:rPr>
          <w:szCs w:val="24"/>
          <w:lang w:val="lt-LT"/>
        </w:rPr>
        <w:t xml:space="preserve"> </w:t>
      </w:r>
      <w:r w:rsidR="004F0403">
        <w:rPr>
          <w:szCs w:val="24"/>
          <w:lang w:val="lt-LT"/>
        </w:rPr>
        <w:t>1,78</w:t>
      </w:r>
      <w:r w:rsidR="009D5B2E" w:rsidRPr="009D5B2E">
        <w:rPr>
          <w:color w:val="000000"/>
          <w:szCs w:val="24"/>
          <w:lang w:val="lt-LT"/>
        </w:rPr>
        <w:t xml:space="preserve"> ha ploto žemės sklypas </w:t>
      </w:r>
      <w:r w:rsidR="009D5B2E" w:rsidRPr="009D5B2E">
        <w:rPr>
          <w:szCs w:val="24"/>
          <w:lang w:val="lt-LT"/>
        </w:rPr>
        <w:t>(kadastro Nr.</w:t>
      </w:r>
      <w:r w:rsidR="009D5B2E" w:rsidRPr="009D5B2E">
        <w:rPr>
          <w:b/>
          <w:szCs w:val="24"/>
          <w:lang w:val="lt-LT"/>
        </w:rPr>
        <w:t xml:space="preserve"> </w:t>
      </w:r>
      <w:r w:rsidR="009D5B2E" w:rsidRPr="009D5B2E">
        <w:rPr>
          <w:szCs w:val="24"/>
          <w:lang w:val="lt-LT"/>
        </w:rPr>
        <w:t>73</w:t>
      </w:r>
      <w:r w:rsidR="004F0403">
        <w:rPr>
          <w:szCs w:val="24"/>
          <w:lang w:val="lt-LT"/>
        </w:rPr>
        <w:t>33</w:t>
      </w:r>
      <w:r w:rsidR="009D5B2E" w:rsidRPr="009D5B2E">
        <w:rPr>
          <w:szCs w:val="24"/>
          <w:lang w:val="lt-LT"/>
        </w:rPr>
        <w:t>/0001:</w:t>
      </w:r>
      <w:r w:rsidR="004F0403">
        <w:rPr>
          <w:szCs w:val="24"/>
          <w:lang w:val="lt-LT"/>
        </w:rPr>
        <w:t>311</w:t>
      </w:r>
      <w:r w:rsidR="009D5B2E" w:rsidRPr="009D5B2E">
        <w:rPr>
          <w:szCs w:val="24"/>
          <w:lang w:val="lt-LT"/>
        </w:rPr>
        <w:t>)</w:t>
      </w:r>
      <w:r w:rsidR="009D5B2E" w:rsidRPr="009D5B2E">
        <w:rPr>
          <w:color w:val="000000"/>
          <w:szCs w:val="24"/>
          <w:lang w:val="lt-LT"/>
        </w:rPr>
        <w:t xml:space="preserve">, esantis </w:t>
      </w:r>
      <w:proofErr w:type="spellStart"/>
      <w:r w:rsidR="004F0403">
        <w:rPr>
          <w:color w:val="000000"/>
          <w:szCs w:val="24"/>
          <w:lang w:val="lt-LT"/>
        </w:rPr>
        <w:t>Tumasonių</w:t>
      </w:r>
      <w:proofErr w:type="spellEnd"/>
      <w:r w:rsidR="009D5B2E" w:rsidRPr="009D5B2E">
        <w:rPr>
          <w:color w:val="000000"/>
          <w:szCs w:val="24"/>
          <w:lang w:val="lt-LT"/>
        </w:rPr>
        <w:t xml:space="preserve"> kaime, </w:t>
      </w:r>
      <w:r w:rsidR="004F0403">
        <w:rPr>
          <w:color w:val="000000"/>
          <w:szCs w:val="24"/>
          <w:lang w:val="lt-LT"/>
        </w:rPr>
        <w:t>Obelių</w:t>
      </w:r>
      <w:r w:rsidR="009D5B2E" w:rsidRPr="009D5B2E">
        <w:rPr>
          <w:color w:val="000000"/>
          <w:szCs w:val="24"/>
          <w:lang w:val="lt-LT"/>
        </w:rPr>
        <w:t xml:space="preserve"> seniūnijoje,  </w:t>
      </w:r>
      <w:r w:rsidR="009D5B2E" w:rsidRPr="009D5B2E">
        <w:rPr>
          <w:szCs w:val="24"/>
          <w:lang w:val="lt-LT"/>
        </w:rPr>
        <w:t>Rokiškio rajono savivaldybėje</w:t>
      </w:r>
      <w:r w:rsidR="009925E8">
        <w:rPr>
          <w:szCs w:val="24"/>
          <w:lang w:val="lt-LT"/>
        </w:rPr>
        <w:t>.</w:t>
      </w:r>
    </w:p>
    <w:p w14:paraId="0462783D" w14:textId="77777777" w:rsidR="00AC79E6" w:rsidRDefault="002227F8" w:rsidP="00000998">
      <w:pPr>
        <w:spacing w:after="0" w:line="240" w:lineRule="auto"/>
        <w:jc w:val="both"/>
        <w:rPr>
          <w:rFonts w:eastAsia="Times New Roman"/>
          <w:szCs w:val="24"/>
          <w:lang w:val="lt-LT"/>
        </w:rPr>
      </w:pPr>
      <w:r>
        <w:rPr>
          <w:szCs w:val="24"/>
          <w:lang w:val="lt-LT"/>
        </w:rPr>
        <w:t xml:space="preserve">             </w:t>
      </w:r>
      <w:r w:rsidR="00125956" w:rsidRPr="00282694">
        <w:rPr>
          <w:szCs w:val="24"/>
          <w:lang w:val="lt-LT"/>
        </w:rPr>
        <w:t>Kaimo plėtros</w:t>
      </w:r>
      <w:r w:rsidR="00125956">
        <w:rPr>
          <w:szCs w:val="24"/>
          <w:lang w:val="lt-LT"/>
        </w:rPr>
        <w:t xml:space="preserve"> žemėtvarkos projekto tikslas (tikslai):</w:t>
      </w:r>
      <w:r w:rsidR="0017238A" w:rsidRPr="0017238A">
        <w:rPr>
          <w:color w:val="000000"/>
          <w:szCs w:val="24"/>
          <w:lang w:val="lt-LT"/>
        </w:rPr>
        <w:t xml:space="preserve"> parinkti ūkininko sodybos vietą</w:t>
      </w:r>
      <w:r w:rsidR="009925E8">
        <w:rPr>
          <w:rFonts w:eastAsia="Times New Roman"/>
          <w:szCs w:val="24"/>
          <w:lang w:val="lt-LT"/>
        </w:rPr>
        <w:t>.</w:t>
      </w:r>
    </w:p>
    <w:p w14:paraId="50AB6C57" w14:textId="77777777" w:rsidR="00125956" w:rsidRDefault="00125956" w:rsidP="00000998">
      <w:pPr>
        <w:spacing w:after="0" w:line="240" w:lineRule="auto"/>
        <w:jc w:val="both"/>
        <w:rPr>
          <w:szCs w:val="24"/>
          <w:lang w:val="lt-LT"/>
        </w:rPr>
      </w:pPr>
      <w:r w:rsidRPr="00125956">
        <w:rPr>
          <w:rFonts w:eastAsia="Times New Roman"/>
          <w:szCs w:val="24"/>
          <w:lang w:val="lt-LT"/>
        </w:rPr>
        <w:t xml:space="preserve"> </w:t>
      </w:r>
    </w:p>
    <w:p w14:paraId="5B681793" w14:textId="77777777" w:rsidR="00847D1C" w:rsidRPr="002C7008" w:rsidRDefault="00847D1C" w:rsidP="00000998">
      <w:pPr>
        <w:pStyle w:val="WW-BodyText3"/>
        <w:rPr>
          <w:strike w:val="0"/>
          <w:szCs w:val="24"/>
          <w:u w:val="single"/>
          <w:lang w:val="lt-LT"/>
        </w:rPr>
      </w:pPr>
      <w:r>
        <w:rPr>
          <w:strike w:val="0"/>
          <w:szCs w:val="24"/>
          <w:lang w:val="lt-LT"/>
        </w:rPr>
        <w:t xml:space="preserve">              Kaimo plėtros žemėtvarkos projekto uždaviniai:</w:t>
      </w:r>
      <w:r w:rsidR="003E62A8">
        <w:rPr>
          <w:strike w:val="0"/>
          <w:szCs w:val="24"/>
          <w:lang w:val="lt-LT"/>
        </w:rPr>
        <w:t xml:space="preserve"> - </w:t>
      </w:r>
      <w:r w:rsidR="0017238A" w:rsidRPr="0017238A">
        <w:rPr>
          <w:strike w:val="0"/>
          <w:color w:val="000000"/>
          <w:szCs w:val="24"/>
          <w:lang w:val="lt-LT"/>
        </w:rPr>
        <w:t>suplanuoti žemės ūkio paskirties žemės sklypo (sklypų) teritoriją, nustatant ūkininko sodybos statinių statybos zoną</w:t>
      </w:r>
      <w:r w:rsidR="003E62A8">
        <w:rPr>
          <w:strike w:val="0"/>
          <w:szCs w:val="24"/>
          <w:lang w:val="lt-LT"/>
        </w:rPr>
        <w:t>.</w:t>
      </w:r>
    </w:p>
    <w:p w14:paraId="435D57AA" w14:textId="49B1D098" w:rsidR="0076267F" w:rsidRDefault="00847D1C" w:rsidP="00000998">
      <w:pPr>
        <w:spacing w:line="240" w:lineRule="auto"/>
        <w:jc w:val="both"/>
        <w:rPr>
          <w:lang w:val="lt-LT"/>
        </w:rPr>
      </w:pPr>
      <w:r>
        <w:rPr>
          <w:szCs w:val="24"/>
          <w:lang w:val="lt-LT"/>
        </w:rPr>
        <w:t xml:space="preserve">            </w:t>
      </w:r>
      <w:r w:rsidR="002227F8">
        <w:rPr>
          <w:szCs w:val="24"/>
          <w:lang w:val="lt-LT"/>
        </w:rPr>
        <w:t xml:space="preserve">   </w:t>
      </w:r>
      <w:r w:rsidR="00125956">
        <w:rPr>
          <w:szCs w:val="24"/>
          <w:lang w:val="lt-LT"/>
        </w:rPr>
        <w:t>Planavimo organizatorius:</w:t>
      </w:r>
      <w:r w:rsidR="00125956" w:rsidRPr="00125956">
        <w:rPr>
          <w:lang w:val="lt-LT"/>
        </w:rPr>
        <w:t xml:space="preserve"> </w:t>
      </w:r>
      <w:r w:rsidR="004F0403">
        <w:rPr>
          <w:lang w:val="lt-LT"/>
        </w:rPr>
        <w:t>D.V</w:t>
      </w:r>
      <w:r w:rsidR="009D5B2E">
        <w:rPr>
          <w:lang w:val="lt-LT"/>
        </w:rPr>
        <w:t>.</w:t>
      </w:r>
      <w:bookmarkStart w:id="0" w:name="_GoBack"/>
      <w:bookmarkEnd w:id="0"/>
      <w:r w:rsidR="002227F8">
        <w:rPr>
          <w:lang w:val="lt-LT"/>
        </w:rPr>
        <w:t xml:space="preserve">            </w:t>
      </w:r>
    </w:p>
    <w:p w14:paraId="6EF8F8DC" w14:textId="3E973FE1" w:rsidR="0021708D" w:rsidRPr="00A943FB" w:rsidRDefault="00AD671B" w:rsidP="00000998">
      <w:pPr>
        <w:spacing w:line="240" w:lineRule="auto"/>
        <w:jc w:val="both"/>
        <w:rPr>
          <w:lang w:val="lt-LT"/>
        </w:rPr>
      </w:pPr>
      <w:r>
        <w:rPr>
          <w:lang w:val="lt-LT"/>
        </w:rPr>
        <w:t xml:space="preserve"> </w:t>
      </w:r>
      <w:r w:rsidR="00847D1C">
        <w:rPr>
          <w:lang w:val="lt-LT"/>
        </w:rPr>
        <w:t xml:space="preserve">              </w:t>
      </w:r>
      <w:r w:rsidR="0021708D" w:rsidRPr="00A943FB">
        <w:rPr>
          <w:lang w:val="lt-LT"/>
        </w:rPr>
        <w:t xml:space="preserve">Susipažinti su šio sprendimo projektu ir su juo susijusiais dokumentais ir pateikti pasiūlymus galima iki </w:t>
      </w:r>
      <w:sdt>
        <w:sdtPr>
          <w:rPr>
            <w:lang w:val="lt-LT"/>
          </w:rPr>
          <w:alias w:val="suzipazintiGalimaIki"/>
          <w:tag w:val="suzipazintiGalimaIki"/>
          <w:id w:val="780620001"/>
          <w:placeholder>
            <w:docPart w:val="C47B796F72A04A809F990BC33C308A32"/>
          </w:placeholder>
          <w:text/>
        </w:sdtPr>
        <w:sdtEndPr/>
        <w:sdtContent>
          <w:r w:rsidR="0021708D" w:rsidRPr="000F08B1">
            <w:rPr>
              <w:lang w:val="lt-LT"/>
            </w:rPr>
            <w:t>20</w:t>
          </w:r>
          <w:r w:rsidR="009D5B2E">
            <w:rPr>
              <w:lang w:val="lt-LT"/>
            </w:rPr>
            <w:t>2</w:t>
          </w:r>
          <w:r w:rsidR="005555C3">
            <w:rPr>
              <w:lang w:val="lt-LT"/>
            </w:rPr>
            <w:t>1</w:t>
          </w:r>
          <w:r w:rsidR="0021708D" w:rsidRPr="000F08B1">
            <w:rPr>
              <w:lang w:val="lt-LT"/>
            </w:rPr>
            <w:t>-</w:t>
          </w:r>
          <w:r w:rsidR="009D5B2E">
            <w:rPr>
              <w:lang w:val="lt-LT"/>
            </w:rPr>
            <w:t>0</w:t>
          </w:r>
          <w:r w:rsidR="005555C3">
            <w:rPr>
              <w:lang w:val="lt-LT"/>
            </w:rPr>
            <w:t>2</w:t>
          </w:r>
          <w:r w:rsidR="009D5B2E">
            <w:rPr>
              <w:lang w:val="lt-LT"/>
            </w:rPr>
            <w:t>-</w:t>
          </w:r>
          <w:r w:rsidR="005555C3">
            <w:rPr>
              <w:lang w:val="lt-LT"/>
            </w:rPr>
            <w:t>01</w:t>
          </w:r>
        </w:sdtContent>
      </w:sdt>
      <w:r w:rsidR="0021708D" w:rsidRPr="00A943FB">
        <w:rPr>
          <w:lang w:val="lt-LT"/>
        </w:rPr>
        <w:t xml:space="preserve"> žemėtvarkos planavimo dokumentų rengimo informacinėje sistemoje adresu </w:t>
      </w:r>
      <w:hyperlink r:id="rId6" w:history="1">
        <w:r w:rsidR="0021708D" w:rsidRPr="009925E8">
          <w:rPr>
            <w:rStyle w:val="Hyperlink"/>
            <w:color w:val="auto"/>
            <w:lang w:val="lt-LT"/>
          </w:rPr>
          <w:t>www.zpdris.lt</w:t>
        </w:r>
      </w:hyperlink>
      <w:r w:rsidR="0021708D" w:rsidRPr="009925E8">
        <w:rPr>
          <w:lang w:val="lt-LT"/>
        </w:rPr>
        <w:t xml:space="preserve">, </w:t>
      </w:r>
      <w:r w:rsidR="0021708D" w:rsidRPr="00A943FB">
        <w:rPr>
          <w:lang w:val="lt-LT"/>
        </w:rPr>
        <w:t xml:space="preserve"> paslaugos Nr. </w:t>
      </w:r>
      <w:r w:rsidR="002525E2">
        <w:t>KPZP-84638</w:t>
      </w:r>
      <w:r w:rsidR="003E62A8" w:rsidRPr="000F08B1">
        <w:rPr>
          <w:lang w:val="lt-LT"/>
        </w:rPr>
        <w:t xml:space="preserve"> </w:t>
      </w:r>
      <w:r w:rsidR="0021708D" w:rsidRPr="000F08B1">
        <w:rPr>
          <w:lang w:val="lt-LT"/>
        </w:rPr>
        <w:t xml:space="preserve">arba Nacionalinės žemės tarnybos prie Žemės ūkio ministerijos Rokiškio skyriuje, adresu: </w:t>
      </w:r>
      <w:r w:rsidR="0074642D">
        <w:rPr>
          <w:lang w:val="lt-LT"/>
        </w:rPr>
        <w:t>P. Cvirkos g.7, R</w:t>
      </w:r>
      <w:r w:rsidR="0021708D" w:rsidRPr="000F08B1">
        <w:rPr>
          <w:lang w:val="lt-LT"/>
        </w:rPr>
        <w:t xml:space="preserve">okiškis, el. paštas </w:t>
      </w:r>
      <w:r w:rsidR="0021708D" w:rsidRPr="000F08B1">
        <w:rPr>
          <w:sz w:val="18"/>
          <w:lang w:val="lt-LT"/>
        </w:rPr>
        <w:t xml:space="preserve"> </w:t>
      </w:r>
      <w:hyperlink r:id="rId7" w:history="1">
        <w:r w:rsidR="0021708D" w:rsidRPr="009925E8">
          <w:rPr>
            <w:rStyle w:val="Hyperlink"/>
            <w:color w:val="auto"/>
            <w:lang w:val="lt-LT"/>
          </w:rPr>
          <w:t>Valdas.Kavaliauskas@nzt.lt</w:t>
        </w:r>
      </w:hyperlink>
      <w:proofErr w:type="gramStart"/>
      <w:r w:rsidR="0021708D" w:rsidRPr="009925E8">
        <w:rPr>
          <w:lang w:val="lt-LT"/>
        </w:rPr>
        <w:t>.</w:t>
      </w:r>
      <w:r w:rsidR="0021708D" w:rsidRPr="000F08B1">
        <w:rPr>
          <w:lang w:val="lt-LT"/>
        </w:rPr>
        <w:t xml:space="preserve">,  </w:t>
      </w:r>
      <w:r w:rsidR="0021708D" w:rsidRPr="00A943FB">
        <w:rPr>
          <w:lang w:val="x-none"/>
        </w:rPr>
        <w:t>tel.</w:t>
      </w:r>
      <w:proofErr w:type="gramEnd"/>
      <w:r w:rsidR="0021708D" w:rsidRPr="00A943FB">
        <w:rPr>
          <w:lang w:val="x-none"/>
        </w:rPr>
        <w:t xml:space="preserve"> (8 706) 85 795</w:t>
      </w:r>
      <w:r w:rsidR="0021708D" w:rsidRPr="00A943FB">
        <w:rPr>
          <w:lang w:val="lt-LT"/>
        </w:rPr>
        <w:t>.</w:t>
      </w:r>
    </w:p>
    <w:p w14:paraId="60700389" w14:textId="77777777" w:rsidR="00125956" w:rsidRPr="003947CD" w:rsidRDefault="00125956" w:rsidP="00C03C48">
      <w:pPr>
        <w:pStyle w:val="Hyperlink1"/>
        <w:spacing w:before="0" w:beforeAutospacing="0" w:after="0" w:afterAutospacing="0"/>
        <w:jc w:val="both"/>
        <w:rPr>
          <w:lang w:val="lt-LT"/>
        </w:rPr>
      </w:pPr>
    </w:p>
    <w:p w14:paraId="44448319" w14:textId="77777777" w:rsidR="00F1255D" w:rsidRPr="00125956" w:rsidRDefault="00F1255D" w:rsidP="00125956">
      <w:pPr>
        <w:rPr>
          <w:lang w:val="lt-LT"/>
        </w:rPr>
      </w:pPr>
    </w:p>
    <w:sectPr w:rsidR="00F1255D" w:rsidRPr="0012595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D2457" w14:textId="77777777" w:rsidR="002E620F" w:rsidRDefault="002E620F" w:rsidP="00463117">
      <w:pPr>
        <w:spacing w:after="0"/>
      </w:pPr>
      <w:r>
        <w:separator/>
      </w:r>
    </w:p>
  </w:endnote>
  <w:endnote w:type="continuationSeparator" w:id="0">
    <w:p w14:paraId="3DA75EB9" w14:textId="77777777" w:rsidR="002E620F" w:rsidRDefault="002E620F" w:rsidP="004631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024B2" w14:textId="77777777" w:rsidR="002E620F" w:rsidRDefault="002E620F" w:rsidP="00463117">
      <w:pPr>
        <w:spacing w:after="0"/>
      </w:pPr>
      <w:r>
        <w:separator/>
      </w:r>
    </w:p>
  </w:footnote>
  <w:footnote w:type="continuationSeparator" w:id="0">
    <w:p w14:paraId="4DB6C261" w14:textId="77777777" w:rsidR="002E620F" w:rsidRDefault="002E620F" w:rsidP="0046311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800"/>
    <w:rsid w:val="00000998"/>
    <w:rsid w:val="00122D22"/>
    <w:rsid w:val="00125956"/>
    <w:rsid w:val="0017238A"/>
    <w:rsid w:val="00206B04"/>
    <w:rsid w:val="0021708D"/>
    <w:rsid w:val="002227F8"/>
    <w:rsid w:val="00243A2B"/>
    <w:rsid w:val="002525E2"/>
    <w:rsid w:val="002A2E2B"/>
    <w:rsid w:val="002E620F"/>
    <w:rsid w:val="00312CFD"/>
    <w:rsid w:val="003B2277"/>
    <w:rsid w:val="003E62A8"/>
    <w:rsid w:val="0041541C"/>
    <w:rsid w:val="00463117"/>
    <w:rsid w:val="004F0403"/>
    <w:rsid w:val="00511A18"/>
    <w:rsid w:val="005555C3"/>
    <w:rsid w:val="00555FF7"/>
    <w:rsid w:val="006028F7"/>
    <w:rsid w:val="00620800"/>
    <w:rsid w:val="00660BA8"/>
    <w:rsid w:val="006B5B7B"/>
    <w:rsid w:val="006E38F5"/>
    <w:rsid w:val="007010A5"/>
    <w:rsid w:val="00720468"/>
    <w:rsid w:val="007346DD"/>
    <w:rsid w:val="0074642D"/>
    <w:rsid w:val="0076267F"/>
    <w:rsid w:val="008359C1"/>
    <w:rsid w:val="00835E6F"/>
    <w:rsid w:val="00847D1C"/>
    <w:rsid w:val="0086306C"/>
    <w:rsid w:val="008A2630"/>
    <w:rsid w:val="008F5D99"/>
    <w:rsid w:val="009925E8"/>
    <w:rsid w:val="009D5B2E"/>
    <w:rsid w:val="00A349A9"/>
    <w:rsid w:val="00A56296"/>
    <w:rsid w:val="00AA351E"/>
    <w:rsid w:val="00AB2E1C"/>
    <w:rsid w:val="00AC79E6"/>
    <w:rsid w:val="00AD671B"/>
    <w:rsid w:val="00B937DC"/>
    <w:rsid w:val="00BA7BF6"/>
    <w:rsid w:val="00C03C48"/>
    <w:rsid w:val="00C03E07"/>
    <w:rsid w:val="00C04AC4"/>
    <w:rsid w:val="00C82A45"/>
    <w:rsid w:val="00C97730"/>
    <w:rsid w:val="00CF5818"/>
    <w:rsid w:val="00D230B8"/>
    <w:rsid w:val="00E46E21"/>
    <w:rsid w:val="00E91619"/>
    <w:rsid w:val="00F1255D"/>
    <w:rsid w:val="00F61123"/>
    <w:rsid w:val="00F70B4C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CFCF"/>
  <w15:docId w15:val="{B33C2851-3104-4C4A-8170-30CB8FAE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lt-LT" w:eastAsia="zh-TW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956"/>
    <w:pPr>
      <w:spacing w:line="276" w:lineRule="auto"/>
    </w:pPr>
    <w:rPr>
      <w:rFonts w:eastAsia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117"/>
    <w:pPr>
      <w:tabs>
        <w:tab w:val="center" w:pos="4819"/>
        <w:tab w:val="right" w:pos="9638"/>
      </w:tabs>
      <w:spacing w:after="0" w:line="240" w:lineRule="auto"/>
    </w:pPr>
    <w:rPr>
      <w:rFonts w:eastAsiaTheme="minorEastAsia" w:cstheme="minorBidi"/>
      <w:lang w:val="lt-LT"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463117"/>
  </w:style>
  <w:style w:type="paragraph" w:styleId="Footer">
    <w:name w:val="footer"/>
    <w:basedOn w:val="Normal"/>
    <w:link w:val="FooterChar"/>
    <w:uiPriority w:val="99"/>
    <w:unhideWhenUsed/>
    <w:rsid w:val="00463117"/>
    <w:pPr>
      <w:tabs>
        <w:tab w:val="center" w:pos="4819"/>
        <w:tab w:val="right" w:pos="9638"/>
      </w:tabs>
      <w:spacing w:after="0" w:line="240" w:lineRule="auto"/>
    </w:pPr>
    <w:rPr>
      <w:rFonts w:eastAsiaTheme="minorEastAsia" w:cstheme="minorBidi"/>
      <w:lang w:val="lt-LT"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463117"/>
  </w:style>
  <w:style w:type="paragraph" w:customStyle="1" w:styleId="centrboldm">
    <w:name w:val="centrboldm"/>
    <w:basedOn w:val="Normal"/>
    <w:rsid w:val="0012595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table" w:styleId="TableGrid">
    <w:name w:val="Table Grid"/>
    <w:basedOn w:val="TableNormal"/>
    <w:uiPriority w:val="59"/>
    <w:rsid w:val="00125956"/>
    <w:pPr>
      <w:spacing w:after="0"/>
    </w:pPr>
    <w:rPr>
      <w:rFonts w:eastAsia="Calibri" w:cs="Times New Roman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perlink1">
    <w:name w:val="Hyperlink1"/>
    <w:basedOn w:val="Normal"/>
    <w:rsid w:val="0012595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56"/>
    <w:rPr>
      <w:rFonts w:ascii="Tahoma" w:eastAsia="Calibri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semiHidden/>
    <w:unhideWhenUsed/>
    <w:rsid w:val="0021708D"/>
    <w:rPr>
      <w:color w:val="0000FF"/>
      <w:u w:val="single"/>
    </w:rPr>
  </w:style>
  <w:style w:type="paragraph" w:customStyle="1" w:styleId="WW-BodyText3">
    <w:name w:val="WW-Body Text 3"/>
    <w:basedOn w:val="Normal"/>
    <w:rsid w:val="00847D1C"/>
    <w:pPr>
      <w:widowControl w:val="0"/>
      <w:suppressAutoHyphens/>
      <w:spacing w:after="0" w:line="240" w:lineRule="auto"/>
      <w:jc w:val="both"/>
    </w:pPr>
    <w:rPr>
      <w:rFonts w:eastAsia="Lucida Sans Unicode"/>
      <w:strike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FF4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ldas.Kavaliauskas@nzt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pdris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5F7EBFA3C14EFFAA46117D0D417E6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D6D4A6A-59ED-4EB2-8720-3388B393D459}"/>
      </w:docPartPr>
      <w:docPartBody>
        <w:p w:rsidR="00343113" w:rsidRDefault="00216EB9" w:rsidP="00216EB9">
          <w:pPr>
            <w:pStyle w:val="055F7EBFA3C14EFFAA46117D0D417E61"/>
          </w:pPr>
          <w:r w:rsidRPr="00C14895">
            <w:rPr>
              <w:rStyle w:val="PlaceholderText"/>
            </w:rPr>
            <w:t>Click here to enter text.</w:t>
          </w:r>
        </w:p>
      </w:docPartBody>
    </w:docPart>
    <w:docPart>
      <w:docPartPr>
        <w:name w:val="C47B796F72A04A809F990BC33C308A3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3F9BD5D-A126-431B-8692-8C338541FFCE}"/>
      </w:docPartPr>
      <w:docPartBody>
        <w:p w:rsidR="00343113" w:rsidRDefault="00216EB9" w:rsidP="00216EB9">
          <w:pPr>
            <w:pStyle w:val="C47B796F72A04A809F990BC33C308A3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C5B"/>
    <w:rsid w:val="00047CEB"/>
    <w:rsid w:val="000F73BF"/>
    <w:rsid w:val="00133AC7"/>
    <w:rsid w:val="00216EB9"/>
    <w:rsid w:val="002C7C5C"/>
    <w:rsid w:val="0030044B"/>
    <w:rsid w:val="00343113"/>
    <w:rsid w:val="003C3C5B"/>
    <w:rsid w:val="0041424C"/>
    <w:rsid w:val="00C12C44"/>
    <w:rsid w:val="00D23B91"/>
    <w:rsid w:val="00DD418F"/>
    <w:rsid w:val="00E20A16"/>
    <w:rsid w:val="00E91A8C"/>
    <w:rsid w:val="00F2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6EB9"/>
  </w:style>
  <w:style w:type="paragraph" w:customStyle="1" w:styleId="D104C2B6BE21438E813F5AF6FBFA316A">
    <w:name w:val="D104C2B6BE21438E813F5AF6FBFA316A"/>
    <w:rsid w:val="003C3C5B"/>
  </w:style>
  <w:style w:type="paragraph" w:customStyle="1" w:styleId="A2DFEE19D8E04EAC8C9B6AA6939EFD76">
    <w:name w:val="A2DFEE19D8E04EAC8C9B6AA6939EFD76"/>
    <w:rsid w:val="003C3C5B"/>
  </w:style>
  <w:style w:type="paragraph" w:customStyle="1" w:styleId="9279E7377E78457DA9C95C91E1D0507E">
    <w:name w:val="9279E7377E78457DA9C95C91E1D0507E"/>
    <w:rsid w:val="003C3C5B"/>
  </w:style>
  <w:style w:type="paragraph" w:customStyle="1" w:styleId="055F7EBFA3C14EFFAA46117D0D417E61">
    <w:name w:val="055F7EBFA3C14EFFAA46117D0D417E61"/>
    <w:rsid w:val="00216EB9"/>
  </w:style>
  <w:style w:type="paragraph" w:customStyle="1" w:styleId="C47B796F72A04A809F990BC33C308A32">
    <w:name w:val="C47B796F72A04A809F990BC33C308A32"/>
    <w:rsid w:val="00216E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Valdas Kavaliauskas</dc:creator>
  <cp:keywords/>
  <dc:description/>
  <cp:lastModifiedBy>Valdas Kavaliauskas</cp:lastModifiedBy>
  <cp:revision>45</cp:revision>
  <cp:lastPrinted>2019-08-07T07:17:00Z</cp:lastPrinted>
  <dcterms:created xsi:type="dcterms:W3CDTF">2018-04-06T05:54:00Z</dcterms:created>
  <dcterms:modified xsi:type="dcterms:W3CDTF">2021-01-18T11:13:00Z</dcterms:modified>
</cp:coreProperties>
</file>